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C4339" w14:textId="6D075A24" w:rsidR="00B258BA" w:rsidRPr="00D82A19" w:rsidRDefault="00B258BA" w:rsidP="00B258BA">
      <w:pPr>
        <w:spacing w:line="276" w:lineRule="auto"/>
        <w:jc w:val="right"/>
        <w:rPr>
          <w:rFonts w:ascii="Calibri" w:hAnsi="Calibri" w:cs="Calibri"/>
          <w:bCs/>
          <w:i/>
          <w:iCs/>
          <w:sz w:val="16"/>
          <w:szCs w:val="16"/>
        </w:rPr>
      </w:pPr>
      <w:r w:rsidRPr="00D82A19">
        <w:rPr>
          <w:rFonts w:ascii="Calibri" w:hAnsi="Calibri" w:cs="Arial"/>
          <w:bCs/>
          <w:i/>
          <w:iCs/>
          <w:sz w:val="16"/>
          <w:szCs w:val="16"/>
        </w:rPr>
        <w:t xml:space="preserve">Załącznik nr 2 do </w:t>
      </w:r>
      <w:r w:rsidRPr="00D82A19">
        <w:rPr>
          <w:rFonts w:ascii="Calibri" w:hAnsi="Calibri" w:cs="Calibri"/>
          <w:bCs/>
          <w:i/>
          <w:iCs/>
          <w:sz w:val="16"/>
          <w:szCs w:val="16"/>
        </w:rPr>
        <w:t xml:space="preserve">Regulaminu procedury zakupu i przekazania produktów i usług zakupionych w przedsiębiorstwach społecznych </w:t>
      </w:r>
      <w:r w:rsidRPr="00D82A19">
        <w:rPr>
          <w:rFonts w:ascii="Calibri" w:hAnsi="Calibri" w:cs="Calibri"/>
          <w:bCs/>
          <w:i/>
          <w:iCs/>
          <w:sz w:val="16"/>
          <w:szCs w:val="16"/>
        </w:rPr>
        <w:br/>
        <w:t xml:space="preserve">w związku z przeciwdziałaniem skutkom wystąpienia COVID-19 </w:t>
      </w:r>
    </w:p>
    <w:p w14:paraId="4DEBB002" w14:textId="77777777" w:rsidR="00B258BA" w:rsidRPr="00D82A19" w:rsidRDefault="00B258BA" w:rsidP="00B258BA">
      <w:pPr>
        <w:spacing w:line="276" w:lineRule="auto"/>
        <w:jc w:val="center"/>
        <w:rPr>
          <w:rFonts w:ascii="Calibri" w:hAnsi="Calibri" w:cs="Arial"/>
          <w:b/>
        </w:rPr>
      </w:pPr>
      <w:r w:rsidRPr="00D82A19">
        <w:rPr>
          <w:rFonts w:ascii="Calibri" w:hAnsi="Calibri" w:cs="Arial"/>
          <w:b/>
        </w:rPr>
        <w:t>OFERTA</w:t>
      </w:r>
    </w:p>
    <w:p w14:paraId="65CC0F72" w14:textId="77777777" w:rsidR="00B258BA" w:rsidRPr="00D82A19" w:rsidRDefault="00B258BA" w:rsidP="00B258BA">
      <w:pPr>
        <w:spacing w:line="276" w:lineRule="auto"/>
        <w:jc w:val="center"/>
        <w:rPr>
          <w:rFonts w:ascii="Lato" w:hAnsi="Lato" w:cs="Arial"/>
          <w:b/>
          <w:bCs/>
          <w:sz w:val="22"/>
          <w:szCs w:val="22"/>
        </w:rPr>
      </w:pPr>
      <w:r w:rsidRPr="00D82A19">
        <w:rPr>
          <w:rFonts w:ascii="Calibri" w:hAnsi="Calibri" w:cs="Arial"/>
          <w:b/>
        </w:rPr>
        <w:t>na dostawę przez PS produktów lub usług związanych z przeciwdziałaniem skutkom wystąpienia COVID-19 i przekazanie ich nieodpłatnie instytucjom pomocowym i innym uprawnionym podmiotom</w:t>
      </w:r>
    </w:p>
    <w:p w14:paraId="607976A2" w14:textId="77777777" w:rsidR="00B258BA" w:rsidRPr="00D82A19" w:rsidRDefault="00B258BA" w:rsidP="00B258BA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4447"/>
      </w:tblGrid>
      <w:tr w:rsidR="00B258BA" w:rsidRPr="00D82A19" w14:paraId="15F72606" w14:textId="77777777" w:rsidTr="008947E6">
        <w:tc>
          <w:tcPr>
            <w:tcW w:w="4875" w:type="dxa"/>
            <w:shd w:val="clear" w:color="auto" w:fill="D9D9D9"/>
          </w:tcPr>
          <w:p w14:paraId="2EC9061C" w14:textId="77777777" w:rsidR="00B258BA" w:rsidRPr="00D82A19" w:rsidRDefault="00B258BA" w:rsidP="008947E6">
            <w:pPr>
              <w:snapToGri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82A19">
              <w:rPr>
                <w:rFonts w:ascii="Calibri" w:hAnsi="Calibri" w:cs="Calibri"/>
                <w:b/>
                <w:sz w:val="22"/>
                <w:szCs w:val="22"/>
              </w:rPr>
              <w:t>Tytuł projektu:</w:t>
            </w:r>
          </w:p>
        </w:tc>
        <w:tc>
          <w:tcPr>
            <w:tcW w:w="4447" w:type="dxa"/>
            <w:shd w:val="clear" w:color="auto" w:fill="auto"/>
          </w:tcPr>
          <w:p w14:paraId="70FC312B" w14:textId="77777777" w:rsidR="00B258BA" w:rsidRPr="00D82A19" w:rsidRDefault="00B258BA" w:rsidP="008947E6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82A19">
              <w:rPr>
                <w:rFonts w:ascii="Calibri" w:hAnsi="Calibri" w:cs="Calibri"/>
                <w:b/>
                <w:bCs/>
                <w:sz w:val="22"/>
                <w:szCs w:val="22"/>
              </w:rPr>
              <w:t>Świętokrzyski Ośrodek Ekonomii Społecznej</w:t>
            </w:r>
          </w:p>
        </w:tc>
      </w:tr>
      <w:tr w:rsidR="00B258BA" w:rsidRPr="00D82A19" w14:paraId="55539A9B" w14:textId="77777777" w:rsidTr="008947E6">
        <w:tc>
          <w:tcPr>
            <w:tcW w:w="4875" w:type="dxa"/>
            <w:shd w:val="clear" w:color="auto" w:fill="D9D9D9"/>
          </w:tcPr>
          <w:p w14:paraId="457A8122" w14:textId="77777777" w:rsidR="00B258BA" w:rsidRPr="00D82A19" w:rsidRDefault="00B258BA" w:rsidP="008947E6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82A19">
              <w:rPr>
                <w:rFonts w:ascii="Calibri" w:hAnsi="Calibri" w:cs="Calibri"/>
                <w:b/>
                <w:sz w:val="22"/>
                <w:szCs w:val="22"/>
              </w:rPr>
              <w:t>Nr projektu:</w:t>
            </w:r>
          </w:p>
        </w:tc>
        <w:tc>
          <w:tcPr>
            <w:tcW w:w="4447" w:type="dxa"/>
            <w:shd w:val="clear" w:color="auto" w:fill="auto"/>
          </w:tcPr>
          <w:p w14:paraId="07B8BDBC" w14:textId="77777777" w:rsidR="00B258BA" w:rsidRPr="00D82A19" w:rsidRDefault="00B258BA" w:rsidP="008947E6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82A19">
              <w:rPr>
                <w:rFonts w:ascii="Calibri" w:hAnsi="Calibri" w:cs="Calibri"/>
                <w:sz w:val="22"/>
                <w:szCs w:val="22"/>
              </w:rPr>
              <w:t>RPSW.09.03.01-26-0002/19</w:t>
            </w:r>
          </w:p>
        </w:tc>
      </w:tr>
    </w:tbl>
    <w:p w14:paraId="035F06D3" w14:textId="77777777" w:rsidR="00B258BA" w:rsidRPr="00D82A19" w:rsidRDefault="00B258BA" w:rsidP="00B258BA">
      <w:pPr>
        <w:spacing w:line="276" w:lineRule="auto"/>
        <w:rPr>
          <w:rFonts w:ascii="Calibri" w:hAnsi="Calibri"/>
          <w:b/>
        </w:rPr>
      </w:pPr>
    </w:p>
    <w:tbl>
      <w:tblPr>
        <w:tblW w:w="511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1"/>
        <w:gridCol w:w="5502"/>
      </w:tblGrid>
      <w:tr w:rsidR="00B258BA" w:rsidRPr="00D82A19" w14:paraId="00D1BC21" w14:textId="77777777" w:rsidTr="008947E6">
        <w:trPr>
          <w:cantSplit/>
          <w:trHeight w:val="911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95904F" w14:textId="77777777" w:rsidR="00B258BA" w:rsidRPr="00D82A19" w:rsidRDefault="00B258BA" w:rsidP="008947E6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82A19">
              <w:rPr>
                <w:rFonts w:ascii="Calibri" w:hAnsi="Calibri" w:cs="Calibri"/>
                <w:b/>
                <w:sz w:val="22"/>
                <w:szCs w:val="22"/>
              </w:rPr>
              <w:t>Pełna nazwa podmiotu ekonomii społecznej/przedsiębiorstwa społecznego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27BA" w14:textId="77777777" w:rsidR="00B258BA" w:rsidRPr="00D82A19" w:rsidRDefault="00B258BA" w:rsidP="008947E6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AD6DC52" w14:textId="77777777" w:rsidR="00B258BA" w:rsidRPr="00D82A19" w:rsidRDefault="00B258BA" w:rsidP="008947E6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3FCEEFC9" w14:textId="77777777" w:rsidR="00B258BA" w:rsidRPr="00D82A19" w:rsidRDefault="00B258BA" w:rsidP="008947E6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58BA" w:rsidRPr="00D82A19" w14:paraId="634457D1" w14:textId="77777777" w:rsidTr="008947E6">
        <w:trPr>
          <w:cantSplit/>
          <w:trHeight w:val="266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2AE3C1" w14:textId="77777777" w:rsidR="00B258BA" w:rsidRPr="00D82A19" w:rsidRDefault="00B258BA" w:rsidP="008947E6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82A19">
              <w:rPr>
                <w:rFonts w:ascii="Calibri" w:hAnsi="Calibri" w:cs="Calibri"/>
                <w:b/>
                <w:sz w:val="22"/>
                <w:szCs w:val="22"/>
              </w:rPr>
              <w:t xml:space="preserve">NIP 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2B92" w14:textId="77777777" w:rsidR="00B258BA" w:rsidRPr="00D82A19" w:rsidRDefault="00B258BA" w:rsidP="008947E6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58BA" w:rsidRPr="00D82A19" w14:paraId="7B57F278" w14:textId="77777777" w:rsidTr="008947E6">
        <w:trPr>
          <w:cantSplit/>
          <w:trHeight w:val="370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E9D1EE" w14:textId="77777777" w:rsidR="00B258BA" w:rsidRPr="00D82A19" w:rsidRDefault="00B258BA" w:rsidP="008947E6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 w:rsidRPr="00D82A19">
              <w:rPr>
                <w:rFonts w:ascii="Calibri" w:hAnsi="Calibri" w:cs="Calibri"/>
                <w:b/>
                <w:sz w:val="22"/>
                <w:szCs w:val="22"/>
              </w:rPr>
              <w:t xml:space="preserve">Adres 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6B9B" w14:textId="77777777" w:rsidR="00B258BA" w:rsidRPr="00D82A19" w:rsidRDefault="00B258BA" w:rsidP="008947E6">
            <w:pPr>
              <w:spacing w:line="276" w:lineRule="auto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B258BA" w:rsidRPr="00D82A19" w14:paraId="0780B978" w14:textId="77777777" w:rsidTr="008947E6">
        <w:trPr>
          <w:cantSplit/>
          <w:trHeight w:val="262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FDEBA3" w14:textId="77777777" w:rsidR="00B258BA" w:rsidRPr="00D82A19" w:rsidRDefault="00B258BA" w:rsidP="008947E6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82A19">
              <w:rPr>
                <w:rFonts w:ascii="Calibri" w:hAnsi="Calibri" w:cs="Calibri"/>
                <w:b/>
                <w:sz w:val="22"/>
                <w:szCs w:val="22"/>
              </w:rPr>
              <w:t>Nr telefonu do kontaktu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CAC4" w14:textId="77777777" w:rsidR="00B258BA" w:rsidRPr="00D82A19" w:rsidRDefault="00B258BA" w:rsidP="008947E6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258BA" w:rsidRPr="00D82A19" w14:paraId="7DE90D36" w14:textId="77777777" w:rsidTr="008947E6">
        <w:trPr>
          <w:cantSplit/>
          <w:trHeight w:val="379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57D229" w14:textId="77777777" w:rsidR="00B258BA" w:rsidRPr="00D82A19" w:rsidRDefault="00B258BA" w:rsidP="008947E6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82A19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571E" w14:textId="77777777" w:rsidR="00B258BA" w:rsidRPr="00D82A19" w:rsidRDefault="00B258BA" w:rsidP="008947E6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70ACBF6F" w14:textId="77777777" w:rsidR="00B258BA" w:rsidRPr="00D82A19" w:rsidRDefault="00B258BA" w:rsidP="00B258BA">
      <w:pPr>
        <w:spacing w:line="276" w:lineRule="auto"/>
      </w:pPr>
    </w:p>
    <w:tbl>
      <w:tblPr>
        <w:tblW w:w="511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"/>
        <w:gridCol w:w="830"/>
        <w:gridCol w:w="817"/>
        <w:gridCol w:w="3083"/>
        <w:gridCol w:w="1398"/>
        <w:gridCol w:w="1398"/>
        <w:gridCol w:w="1305"/>
      </w:tblGrid>
      <w:tr w:rsidR="00B258BA" w:rsidRPr="00D82A19" w14:paraId="5A907511" w14:textId="77777777" w:rsidTr="008947E6">
        <w:trPr>
          <w:cantSplit/>
          <w:trHeight w:val="77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8F80A" w14:textId="77777777" w:rsidR="00B258BA" w:rsidRPr="00D82A19" w:rsidRDefault="00B258BA" w:rsidP="008947E6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82A19">
              <w:rPr>
                <w:rFonts w:ascii="Calibri" w:hAnsi="Calibri" w:cs="Calibri"/>
                <w:b/>
                <w:sz w:val="22"/>
                <w:szCs w:val="22"/>
              </w:rPr>
              <w:t>Oferuję dostarczenie następujących produktów/usług związanych z przeciwdziałaniem skutkom wystąpienia COVID-19 i przekazanie ich instytucjom pomocowym:</w:t>
            </w:r>
          </w:p>
        </w:tc>
      </w:tr>
      <w:tr w:rsidR="00B258BA" w:rsidRPr="00D82A19" w14:paraId="487ED4A1" w14:textId="77777777" w:rsidTr="008947E6">
        <w:trPr>
          <w:cantSplit/>
          <w:trHeight w:val="23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E7FA6B" w14:textId="77777777" w:rsidR="00B258BA" w:rsidRPr="00D82A19" w:rsidRDefault="00B258BA" w:rsidP="008947E6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258BA" w:rsidRPr="00D82A19" w14:paraId="21200DB0" w14:textId="77777777" w:rsidTr="00894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229" w:type="pct"/>
          </w:tcPr>
          <w:p w14:paraId="44B004C5" w14:textId="77777777" w:rsidR="00B258BA" w:rsidRPr="00D82A19" w:rsidRDefault="00B258BA" w:rsidP="008947E6">
            <w:pPr>
              <w:spacing w:line="276" w:lineRule="auto"/>
              <w:ind w:left="-15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82A19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48" w:type="pct"/>
          </w:tcPr>
          <w:p w14:paraId="2FB3E311" w14:textId="77777777" w:rsidR="00B258BA" w:rsidRPr="00D82A19" w:rsidRDefault="00B258BA" w:rsidP="008947E6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82A19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usługi</w:t>
            </w:r>
          </w:p>
        </w:tc>
        <w:tc>
          <w:tcPr>
            <w:tcW w:w="451" w:type="pct"/>
            <w:tcBorders>
              <w:right w:val="single" w:sz="4" w:space="0" w:color="auto"/>
            </w:tcBorders>
          </w:tcPr>
          <w:p w14:paraId="231AD36D" w14:textId="77777777" w:rsidR="00B258BA" w:rsidRPr="00D82A19" w:rsidRDefault="00B258BA" w:rsidP="008947E6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82A19">
              <w:rPr>
                <w:rFonts w:ascii="Calibri" w:hAnsi="Calibri" w:cs="Calibri"/>
                <w:b/>
                <w:sz w:val="22"/>
                <w:szCs w:val="22"/>
              </w:rPr>
              <w:t>ilość</w:t>
            </w:r>
          </w:p>
        </w:tc>
        <w:tc>
          <w:tcPr>
            <w:tcW w:w="1674" w:type="pct"/>
            <w:tcBorders>
              <w:left w:val="single" w:sz="4" w:space="0" w:color="auto"/>
            </w:tcBorders>
          </w:tcPr>
          <w:p w14:paraId="572DC4AD" w14:textId="77777777" w:rsidR="00B258BA" w:rsidRPr="00D82A19" w:rsidRDefault="00B258BA" w:rsidP="008947E6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Termin realizacji</w:t>
            </w:r>
          </w:p>
        </w:tc>
        <w:tc>
          <w:tcPr>
            <w:tcW w:w="742" w:type="pct"/>
          </w:tcPr>
          <w:p w14:paraId="11DF1703" w14:textId="77777777" w:rsidR="00B258BA" w:rsidRPr="00D82A19" w:rsidRDefault="00B258BA" w:rsidP="008947E6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82A19">
              <w:rPr>
                <w:rFonts w:ascii="Calibri" w:hAnsi="Calibri" w:cs="Calibri"/>
                <w:b/>
                <w:sz w:val="22"/>
                <w:szCs w:val="22"/>
              </w:rPr>
              <w:t>wartość jednostkowa netto</w:t>
            </w:r>
          </w:p>
        </w:tc>
        <w:tc>
          <w:tcPr>
            <w:tcW w:w="742" w:type="pct"/>
          </w:tcPr>
          <w:p w14:paraId="368292BA" w14:textId="77777777" w:rsidR="00B258BA" w:rsidRPr="00D82A19" w:rsidRDefault="00B258BA" w:rsidP="008947E6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82A19">
              <w:rPr>
                <w:rFonts w:ascii="Calibri" w:hAnsi="Calibri" w:cs="Calibri"/>
                <w:b/>
                <w:sz w:val="22"/>
                <w:szCs w:val="22"/>
              </w:rPr>
              <w:t>wartość jednostkowa brutto</w:t>
            </w:r>
          </w:p>
        </w:tc>
        <w:tc>
          <w:tcPr>
            <w:tcW w:w="713" w:type="pct"/>
          </w:tcPr>
          <w:p w14:paraId="4A43ABBB" w14:textId="77777777" w:rsidR="00B258BA" w:rsidRPr="00D82A19" w:rsidRDefault="00B258BA" w:rsidP="008947E6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82A19">
              <w:rPr>
                <w:rFonts w:ascii="Calibri" w:hAnsi="Calibri" w:cs="Calibri"/>
                <w:b/>
                <w:sz w:val="22"/>
                <w:szCs w:val="22"/>
              </w:rPr>
              <w:t>wartość łączna brutto</w:t>
            </w:r>
          </w:p>
        </w:tc>
      </w:tr>
      <w:tr w:rsidR="00B258BA" w:rsidRPr="00D82A19" w14:paraId="2D741A9C" w14:textId="77777777" w:rsidTr="00894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229" w:type="pct"/>
          </w:tcPr>
          <w:p w14:paraId="65B9C9DD" w14:textId="77777777" w:rsidR="00B258BA" w:rsidRPr="00D82A19" w:rsidRDefault="00B258BA" w:rsidP="008947E6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48" w:type="pct"/>
          </w:tcPr>
          <w:p w14:paraId="23821494" w14:textId="77777777" w:rsidR="00B258BA" w:rsidRPr="00D82A19" w:rsidRDefault="00B258BA" w:rsidP="008947E6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1" w:type="pct"/>
            <w:tcBorders>
              <w:right w:val="single" w:sz="4" w:space="0" w:color="auto"/>
            </w:tcBorders>
          </w:tcPr>
          <w:p w14:paraId="505C3DD1" w14:textId="77777777" w:rsidR="00B258BA" w:rsidRPr="00D82A19" w:rsidRDefault="00B258BA" w:rsidP="008947E6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674" w:type="pct"/>
            <w:tcBorders>
              <w:left w:val="single" w:sz="4" w:space="0" w:color="auto"/>
            </w:tcBorders>
          </w:tcPr>
          <w:p w14:paraId="7DBC62C6" w14:textId="77777777" w:rsidR="00B258BA" w:rsidRPr="00A4491D" w:rsidRDefault="00B258BA" w:rsidP="008947E6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4491D">
              <w:rPr>
                <w:rFonts w:ascii="Calibri" w:hAnsi="Calibri" w:cs="Calibri"/>
                <w:bCs/>
                <w:sz w:val="16"/>
                <w:szCs w:val="16"/>
              </w:rPr>
              <w:t>Proszę wskazać czy usługa będzie realizowana codziennie, czy tylko w dni robocze czy w wybrane dni, przybliżone godziny</w:t>
            </w:r>
          </w:p>
        </w:tc>
        <w:tc>
          <w:tcPr>
            <w:tcW w:w="742" w:type="pct"/>
          </w:tcPr>
          <w:p w14:paraId="3F263CB1" w14:textId="77777777" w:rsidR="00B258BA" w:rsidRPr="00D82A19" w:rsidRDefault="00B258BA" w:rsidP="008947E6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42" w:type="pct"/>
          </w:tcPr>
          <w:p w14:paraId="38F32865" w14:textId="77777777" w:rsidR="00B258BA" w:rsidRPr="00D82A19" w:rsidRDefault="00B258BA" w:rsidP="008947E6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13" w:type="pct"/>
          </w:tcPr>
          <w:p w14:paraId="63617937" w14:textId="77777777" w:rsidR="00B258BA" w:rsidRPr="00D82A19" w:rsidRDefault="00B258BA" w:rsidP="008947E6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258BA" w:rsidRPr="00D82A19" w14:paraId="549F2F4B" w14:textId="77777777" w:rsidTr="00894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229" w:type="pct"/>
          </w:tcPr>
          <w:p w14:paraId="5A2D8E2A" w14:textId="77777777" w:rsidR="00B258BA" w:rsidRPr="00D82A19" w:rsidRDefault="00B258BA" w:rsidP="008947E6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448" w:type="pct"/>
          </w:tcPr>
          <w:p w14:paraId="20B3C3A4" w14:textId="77777777" w:rsidR="00B258BA" w:rsidRPr="00D82A19" w:rsidRDefault="00B258BA" w:rsidP="008947E6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1" w:type="pct"/>
            <w:tcBorders>
              <w:right w:val="single" w:sz="4" w:space="0" w:color="auto"/>
            </w:tcBorders>
          </w:tcPr>
          <w:p w14:paraId="2B653103" w14:textId="77777777" w:rsidR="00B258BA" w:rsidRPr="00D82A19" w:rsidRDefault="00B258BA" w:rsidP="008947E6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674" w:type="pct"/>
            <w:tcBorders>
              <w:left w:val="single" w:sz="4" w:space="0" w:color="auto"/>
            </w:tcBorders>
          </w:tcPr>
          <w:p w14:paraId="64161009" w14:textId="77777777" w:rsidR="00B258BA" w:rsidRPr="00D82A19" w:rsidRDefault="00B258BA" w:rsidP="008947E6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42" w:type="pct"/>
          </w:tcPr>
          <w:p w14:paraId="3D722234" w14:textId="77777777" w:rsidR="00B258BA" w:rsidRPr="00D82A19" w:rsidRDefault="00B258BA" w:rsidP="008947E6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42" w:type="pct"/>
          </w:tcPr>
          <w:p w14:paraId="5E97052C" w14:textId="77777777" w:rsidR="00B258BA" w:rsidRPr="00D82A19" w:rsidRDefault="00B258BA" w:rsidP="008947E6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13" w:type="pct"/>
          </w:tcPr>
          <w:p w14:paraId="62AE527B" w14:textId="77777777" w:rsidR="00B258BA" w:rsidRPr="00D82A19" w:rsidRDefault="00B258BA" w:rsidP="008947E6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258BA" w:rsidRPr="00D82A19" w14:paraId="5C0B6FF8" w14:textId="77777777" w:rsidTr="00894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229" w:type="pct"/>
          </w:tcPr>
          <w:p w14:paraId="79E63EB0" w14:textId="77777777" w:rsidR="00B258BA" w:rsidRPr="00D82A19" w:rsidRDefault="00B258BA" w:rsidP="008947E6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448" w:type="pct"/>
          </w:tcPr>
          <w:p w14:paraId="10FFDC1A" w14:textId="77777777" w:rsidR="00B258BA" w:rsidRPr="00D82A19" w:rsidRDefault="00B258BA" w:rsidP="008947E6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1" w:type="pct"/>
            <w:tcBorders>
              <w:right w:val="single" w:sz="4" w:space="0" w:color="auto"/>
            </w:tcBorders>
          </w:tcPr>
          <w:p w14:paraId="42AB9628" w14:textId="77777777" w:rsidR="00B258BA" w:rsidRPr="00D82A19" w:rsidRDefault="00B258BA" w:rsidP="008947E6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674" w:type="pct"/>
            <w:tcBorders>
              <w:left w:val="single" w:sz="4" w:space="0" w:color="auto"/>
            </w:tcBorders>
          </w:tcPr>
          <w:p w14:paraId="4BAC45A9" w14:textId="77777777" w:rsidR="00B258BA" w:rsidRPr="00D82A19" w:rsidRDefault="00B258BA" w:rsidP="008947E6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42" w:type="pct"/>
          </w:tcPr>
          <w:p w14:paraId="2AF94906" w14:textId="77777777" w:rsidR="00B258BA" w:rsidRPr="00D82A19" w:rsidRDefault="00B258BA" w:rsidP="008947E6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42" w:type="pct"/>
          </w:tcPr>
          <w:p w14:paraId="387342D9" w14:textId="77777777" w:rsidR="00B258BA" w:rsidRPr="00D82A19" w:rsidRDefault="00B258BA" w:rsidP="008947E6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13" w:type="pct"/>
          </w:tcPr>
          <w:p w14:paraId="38D8463D" w14:textId="77777777" w:rsidR="00B258BA" w:rsidRPr="00D82A19" w:rsidRDefault="00B258BA" w:rsidP="008947E6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DD366D1" w14:textId="77777777" w:rsidR="00B258BA" w:rsidRPr="00D82A19" w:rsidRDefault="00B258BA" w:rsidP="00B258BA">
      <w:pPr>
        <w:spacing w:line="276" w:lineRule="auto"/>
      </w:pPr>
    </w:p>
    <w:tbl>
      <w:tblPr>
        <w:tblW w:w="5069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730"/>
        <w:gridCol w:w="5457"/>
      </w:tblGrid>
      <w:tr w:rsidR="00B258BA" w:rsidRPr="00D82A19" w14:paraId="4192F259" w14:textId="77777777" w:rsidTr="008947E6">
        <w:tc>
          <w:tcPr>
            <w:tcW w:w="5000" w:type="pct"/>
            <w:gridSpan w:val="2"/>
          </w:tcPr>
          <w:p w14:paraId="721C4514" w14:textId="77777777" w:rsidR="00B258BA" w:rsidRPr="00D82A19" w:rsidRDefault="00B258BA" w:rsidP="008947E6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82A19">
              <w:rPr>
                <w:rFonts w:ascii="Calibri" w:hAnsi="Calibri" w:cs="Calibri"/>
                <w:b/>
                <w:sz w:val="22"/>
                <w:szCs w:val="22"/>
              </w:rPr>
              <w:t>Oświadczam, że podana cena jest ceną rynkową i nie przewyższa ceny usług oferowanych standardowo przez PS.</w:t>
            </w:r>
          </w:p>
        </w:tc>
      </w:tr>
      <w:tr w:rsidR="00B258BA" w:rsidRPr="00D82A19" w14:paraId="40BF6898" w14:textId="77777777" w:rsidTr="00894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1684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681154" w14:textId="77777777" w:rsidR="00B258BA" w:rsidRPr="00D82A19" w:rsidRDefault="00B258BA" w:rsidP="008947E6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82A19">
              <w:rPr>
                <w:rFonts w:ascii="Calibri" w:hAnsi="Calibri" w:cs="Calibri"/>
                <w:b/>
                <w:sz w:val="22"/>
                <w:szCs w:val="22"/>
              </w:rPr>
              <w:t>Data i podpis osoby uprawnionej do reprezentowania PS:</w:t>
            </w:r>
          </w:p>
          <w:p w14:paraId="5C6DAAEA" w14:textId="77777777" w:rsidR="00B258BA" w:rsidRPr="00D82A19" w:rsidRDefault="00B258BA" w:rsidP="008947E6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C652" w14:textId="77777777" w:rsidR="00B258BA" w:rsidRPr="00D82A19" w:rsidRDefault="00B258BA" w:rsidP="008947E6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ABF2688" w14:textId="77777777" w:rsidR="00B258BA" w:rsidRPr="00D82A19" w:rsidRDefault="00B258BA" w:rsidP="008947E6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2361B3B" w14:textId="77777777" w:rsidR="00B258BA" w:rsidRPr="00D82A19" w:rsidRDefault="00B258BA" w:rsidP="008947E6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13CEF6A8" w14:textId="122C6713" w:rsidR="00B258BA" w:rsidRPr="00D82A19" w:rsidRDefault="00B258BA" w:rsidP="00B258BA">
      <w:pPr>
        <w:contextualSpacing/>
      </w:pPr>
    </w:p>
    <w:p w14:paraId="2DB54526" w14:textId="77777777" w:rsidR="001E17AD" w:rsidRDefault="001E17AD"/>
    <w:sectPr w:rsidR="001E17AD" w:rsidSect="00B258BA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284" w:footer="84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2ADDB" w14:textId="77777777" w:rsidR="00D10E6B" w:rsidRDefault="00D10E6B" w:rsidP="00B258BA">
      <w:r>
        <w:separator/>
      </w:r>
    </w:p>
  </w:endnote>
  <w:endnote w:type="continuationSeparator" w:id="0">
    <w:p w14:paraId="1CF549D1" w14:textId="77777777" w:rsidR="00D10E6B" w:rsidRDefault="00D10E6B" w:rsidP="00B25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51" w:type="dxa"/>
      <w:tblInd w:w="-689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451"/>
    </w:tblGrid>
    <w:tr w:rsidR="006F74E1" w:rsidRPr="00062125" w14:paraId="57A67279" w14:textId="77777777" w:rsidTr="00D769E8">
      <w:trPr>
        <w:trHeight w:val="340"/>
      </w:trPr>
      <w:tc>
        <w:tcPr>
          <w:tcW w:w="10451" w:type="dxa"/>
          <w:tcBorders>
            <w:top w:val="single" w:sz="4" w:space="0" w:color="auto"/>
          </w:tcBorders>
          <w:vAlign w:val="center"/>
        </w:tcPr>
        <w:p w14:paraId="12E0DDB7" w14:textId="77777777" w:rsidR="006F74E1" w:rsidRPr="002E7099" w:rsidRDefault="007F0095" w:rsidP="006F74E1">
          <w:pPr>
            <w:jc w:val="center"/>
            <w:rPr>
              <w:rFonts w:ascii="Calibri" w:hAnsi="Calibri" w:cs="Calibri"/>
              <w:b/>
              <w:spacing w:val="40"/>
              <w:sz w:val="20"/>
              <w:szCs w:val="20"/>
            </w:rPr>
          </w:pPr>
          <w:r w:rsidRPr="002E7099">
            <w:rPr>
              <w:rFonts w:ascii="Calibri" w:hAnsi="Calibri" w:cs="Calibri"/>
              <w:b/>
              <w:color w:val="000000"/>
              <w:spacing w:val="40"/>
              <w:sz w:val="20"/>
              <w:szCs w:val="20"/>
            </w:rPr>
            <w:t>www.sowes.pl</w:t>
          </w:r>
        </w:p>
      </w:tc>
    </w:tr>
  </w:tbl>
  <w:p w14:paraId="27826041" w14:textId="5C8F496B" w:rsidR="00CF1AA9" w:rsidRPr="006F74E1" w:rsidRDefault="007F0095" w:rsidP="00D769E8">
    <w:pPr>
      <w:spacing w:after="120"/>
      <w:ind w:left="-709"/>
      <w:rPr>
        <w:rFonts w:ascii="Calibri" w:hAnsi="Calibri" w:cs="Calibri"/>
        <w:b/>
        <w:noProof/>
        <w:sz w:val="6"/>
      </w:rPr>
    </w:pPr>
    <w:r>
      <w:rPr>
        <w:rFonts w:ascii="Calibri" w:hAnsi="Calibri" w:cs="Calibri"/>
        <w:b/>
        <w:noProof/>
        <w:sz w:val="6"/>
      </w:rPr>
      <w:t xml:space="preserve">                        </w:t>
    </w:r>
    <w:r w:rsidR="00B258BA">
      <w:rPr>
        <w:rFonts w:ascii="Calibri" w:hAnsi="Calibri" w:cs="Calibri"/>
        <w:b/>
        <w:noProof/>
        <w:sz w:val="6"/>
      </w:rPr>
      <w:drawing>
        <wp:inline distT="0" distB="0" distL="0" distR="0" wp14:anchorId="1962005B" wp14:editId="7BD95B44">
          <wp:extent cx="5760720" cy="67564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4D084" w14:textId="77777777" w:rsidR="00D10E6B" w:rsidRDefault="00D10E6B" w:rsidP="00B258BA">
      <w:r>
        <w:separator/>
      </w:r>
    </w:p>
  </w:footnote>
  <w:footnote w:type="continuationSeparator" w:id="0">
    <w:p w14:paraId="6960A0C6" w14:textId="77777777" w:rsidR="00D10E6B" w:rsidRDefault="00D10E6B" w:rsidP="00B25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19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214"/>
      <w:gridCol w:w="3897"/>
      <w:gridCol w:w="3308"/>
    </w:tblGrid>
    <w:tr w:rsidR="007E481F" w14:paraId="054C22D0" w14:textId="77777777" w:rsidTr="00B50975">
      <w:trPr>
        <w:trHeight w:val="1021"/>
        <w:jc w:val="center"/>
      </w:trPr>
      <w:tc>
        <w:tcPr>
          <w:tcW w:w="3214" w:type="dxa"/>
          <w:vAlign w:val="center"/>
        </w:tcPr>
        <w:p w14:paraId="53D7A998" w14:textId="23685292" w:rsidR="007E481F" w:rsidRPr="00B14177" w:rsidRDefault="00B258BA" w:rsidP="00540EC7">
          <w:pPr>
            <w:rPr>
              <w:sz w:val="2"/>
              <w:szCs w:val="2"/>
            </w:rPr>
          </w:pPr>
          <w:r>
            <w:rPr>
              <w:noProof/>
            </w:rPr>
            <w:drawing>
              <wp:inline distT="0" distB="0" distL="0" distR="0" wp14:anchorId="53ACD8F8" wp14:editId="4A89CC1D">
                <wp:extent cx="1130300" cy="469900"/>
                <wp:effectExtent l="0" t="0" r="0" b="6350"/>
                <wp:docPr id="5" name="Obraz 5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3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7" w:type="dxa"/>
          <w:vAlign w:val="center"/>
        </w:tcPr>
        <w:p w14:paraId="13920802" w14:textId="08239B02" w:rsidR="007E481F" w:rsidRPr="00B046B8" w:rsidRDefault="00B258BA" w:rsidP="00540EC7">
          <w:pPr>
            <w:spacing w:line="276" w:lineRule="auto"/>
            <w:jc w:val="center"/>
            <w:rPr>
              <w:rFonts w:ascii="Times New Roman" w:hAnsi="Times New Roman"/>
              <w:color w:val="000000"/>
              <w:sz w:val="21"/>
              <w:szCs w:val="21"/>
            </w:rPr>
          </w:pPr>
          <w:r>
            <w:rPr>
              <w:noProof/>
            </w:rPr>
            <w:drawing>
              <wp:inline distT="0" distB="0" distL="0" distR="0" wp14:anchorId="290C9170" wp14:editId="21CB1CFB">
                <wp:extent cx="1054100" cy="495300"/>
                <wp:effectExtent l="0" t="0" r="0" b="0"/>
                <wp:docPr id="4" name="Obraz 4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4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1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8" w:type="dxa"/>
          <w:vAlign w:val="center"/>
        </w:tcPr>
        <w:p w14:paraId="6449FBC2" w14:textId="2101C527" w:rsidR="007E481F" w:rsidRDefault="00B258BA" w:rsidP="00540EC7">
          <w:pPr>
            <w:ind w:left="1"/>
            <w:jc w:val="center"/>
            <w:rPr>
              <w:noProof/>
            </w:rPr>
          </w:pPr>
          <w:r w:rsidRPr="00E2148A">
            <w:rPr>
              <w:noProof/>
            </w:rPr>
            <w:drawing>
              <wp:inline distT="0" distB="0" distL="0" distR="0" wp14:anchorId="62344C61" wp14:editId="40F563C8">
                <wp:extent cx="1733550" cy="469900"/>
                <wp:effectExtent l="0" t="0" r="0" b="6350"/>
                <wp:docPr id="3" name="Obraz 3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4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E481F" w:rsidRPr="00540EC7" w14:paraId="38B1298A" w14:textId="77777777" w:rsidTr="00E250F7">
      <w:trPr>
        <w:trHeight w:val="340"/>
        <w:jc w:val="center"/>
      </w:trPr>
      <w:tc>
        <w:tcPr>
          <w:tcW w:w="10419" w:type="dxa"/>
          <w:gridSpan w:val="3"/>
          <w:tcBorders>
            <w:bottom w:val="single" w:sz="4" w:space="0" w:color="auto"/>
          </w:tcBorders>
          <w:vAlign w:val="center"/>
        </w:tcPr>
        <w:p w14:paraId="54E0372A" w14:textId="77777777" w:rsidR="007E481F" w:rsidRPr="00540EC7" w:rsidRDefault="007F0095" w:rsidP="00540EC7">
          <w:pPr>
            <w:jc w:val="center"/>
            <w:rPr>
              <w:rFonts w:ascii="Calibri" w:hAnsi="Calibri" w:cs="Calibri"/>
              <w:sz w:val="20"/>
              <w:szCs w:val="20"/>
            </w:rPr>
          </w:pPr>
          <w:r w:rsidRPr="00540EC7">
            <w:rPr>
              <w:rFonts w:ascii="Calibri" w:hAnsi="Calibri" w:cs="Calibri"/>
              <w:color w:val="000000"/>
              <w:sz w:val="20"/>
              <w:szCs w:val="20"/>
            </w:rPr>
            <w:t>Projekt współfinansowany przez Unię Europejską w ramach Europejskiego Funduszu Społecznego</w:t>
          </w:r>
        </w:p>
      </w:tc>
    </w:tr>
  </w:tbl>
  <w:p w14:paraId="7F936075" w14:textId="77777777" w:rsidR="007E481F" w:rsidRPr="002E7099" w:rsidRDefault="00D10E6B" w:rsidP="002E7099">
    <w:pPr>
      <w:pStyle w:val="Nagwek"/>
      <w:rPr>
        <w:b/>
        <w:sz w:val="20"/>
        <w:szCs w:val="20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77A23" w14:textId="72BF6CB7" w:rsidR="008179C3" w:rsidRDefault="00B258BA" w:rsidP="009A7DCA">
    <w:pPr>
      <w:pStyle w:val="Stopka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B4557C" wp14:editId="432B649B">
              <wp:simplePos x="0" y="0"/>
              <wp:positionH relativeFrom="column">
                <wp:posOffset>1371600</wp:posOffset>
              </wp:positionH>
              <wp:positionV relativeFrom="paragraph">
                <wp:posOffset>6350</wp:posOffset>
              </wp:positionV>
              <wp:extent cx="2857500" cy="685800"/>
              <wp:effectExtent l="0" t="0" r="0" b="317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053791" w14:textId="77777777" w:rsidR="008179C3" w:rsidRDefault="007F0095" w:rsidP="009A7DCA">
                          <w:pPr>
                            <w:spacing w:before="120"/>
                            <w:jc w:val="center"/>
                          </w:pPr>
                          <w:r w:rsidRPr="00B81B2E">
                            <w:rPr>
                              <w:sz w:val="18"/>
                              <w:szCs w:val="18"/>
                            </w:rPr>
                            <w:t xml:space="preserve">Projekt </w:t>
                          </w:r>
                          <w:r w:rsidRPr="009A7DCA">
                            <w:rPr>
                              <w:sz w:val="16"/>
                              <w:szCs w:val="16"/>
                            </w:rPr>
                            <w:t>PERSPEKTYWY RSI ŚWIĘTOKRZYSKIE (Etap I)</w:t>
                          </w:r>
                          <w:r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jest współ</w:t>
                          </w:r>
                          <w:r w:rsidRPr="00B81B2E">
                            <w:rPr>
                              <w:sz w:val="18"/>
                              <w:szCs w:val="18"/>
                            </w:rPr>
                            <w:t xml:space="preserve">finansowany przez Unię Europejską </w:t>
                          </w:r>
                          <w:r>
                            <w:rPr>
                              <w:sz w:val="18"/>
                              <w:szCs w:val="18"/>
                            </w:rPr>
                            <w:t>w ramach</w:t>
                          </w:r>
                          <w:r w:rsidRPr="00B81B2E">
                            <w:rPr>
                              <w:sz w:val="18"/>
                              <w:szCs w:val="18"/>
                            </w:rPr>
                            <w:t xml:space="preserve"> Europejskiego Funduszu Społecznego 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B4557C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108pt;margin-top:.5pt;width:2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dnECAIAAPQDAAAOAAAAZHJzL2Uyb0RvYy54bWysU8Fu2zAMvQ/YPwi6L06CpMmMOEWXIsOA&#10;bivQ7QNkWbaFyqJGKbGzrx8lp2m23YbpIIgi9cj3SG1uh86wo0KvwRZ8NplypqyEStum4N+/7d+t&#10;OfNB2EoYsKrgJ+X57fbtm03vcjWHFkylkBGI9XnvCt6G4PIs87JVnfATcMqSswbsRCATm6xC0RN6&#10;Z7L5dHqT9YCVQ5DKe7q9H518m/DrWsnwta69CswUnGoLace0l3HPthuRNyhcq+W5DPEPVXRCW0p6&#10;gboXQbAD6r+gOi0RPNRhIqHLoK61VIkDsZlN/2Dz1AqnEhcSx7uLTP7/wcovx0dkuir4ijMrOmrR&#10;IxjFgnr2AXrFVlGi3vmcIp8cxYbhAwzU6kTXuweQz55Z2LXCNuoOEfpWiYpKnMWX2dXTEcdHkLL/&#10;DBXlEocACWiosYv6kSKM0KlVp0t71BCYpMv5erlaTsklyXezXq7pHFOI/OW1Qx8+KuhYPBQcqf0J&#10;XRwffBhDX0JiMg9GV3ttTDKwKXcG2VHQqOzTOqP/FmZsDLYQn42I8SbRjMxGjmEoB3JG7iVUJyKM&#10;MI4efRU6tIA/Oetp7ArufxwEKs7MJ0uivZ8tFnFOk7FYruZk4LWnvPYIKwmq4IGz8bgL42wfHOqm&#10;pUxjmyzckdC1Thq8VnWum0YrqXj+BnF2r+0U9fpZt78AAAD//wMAUEsDBBQABgAIAAAAIQCVt6GG&#10;2wAAAAkBAAAPAAAAZHJzL2Rvd25yZXYueG1sTI/NTsMwEITvSLyDtUhcEHVagUtDnAqQQFz78wCb&#10;ZJtExOsodpv07dmc4LQazWj2m2w7uU5daAitZwvLRQKKuPRVy7WF4+Hz8QVUiMgVdp7JwpUCbPPb&#10;mwzTyo+8o8s+1kpKOKRooYmxT7UOZUMOw8L3xOKd/OAwihxqXQ04Srnr9CpJjHbYsnxosKePhsqf&#10;/dlZOH2PD8+bsfiKx/Xuybxjuy781dr7u+ntFVSkKf6FYcYXdMiFqfBnroLqLKyWRrZEMeSIb8ys&#10;i1lvEtB5pv8vyH8BAAD//wMAUEsBAi0AFAAGAAgAAAAhALaDOJL+AAAA4QEAABMAAAAAAAAAAAAA&#10;AAAAAAAAAFtDb250ZW50X1R5cGVzXS54bWxQSwECLQAUAAYACAAAACEAOP0h/9YAAACUAQAACwAA&#10;AAAAAAAAAAAAAAAvAQAAX3JlbHMvLnJlbHNQSwECLQAUAAYACAAAACEAg83ZxAgCAAD0AwAADgAA&#10;AAAAAAAAAAAAAAAuAgAAZHJzL2Uyb0RvYy54bWxQSwECLQAUAAYACAAAACEAlbehhtsAAAAJAQAA&#10;DwAAAAAAAAAAAAAAAABiBAAAZHJzL2Rvd25yZXYueG1sUEsFBgAAAAAEAAQA8wAAAGoFAAAAAA==&#10;" stroked="f">
              <v:textbox>
                <w:txbxContent>
                  <w:p w14:paraId="1F053791" w14:textId="77777777" w:rsidR="008179C3" w:rsidRDefault="007F0095" w:rsidP="009A7DCA">
                    <w:pPr>
                      <w:spacing w:before="120"/>
                      <w:jc w:val="center"/>
                    </w:pPr>
                    <w:r w:rsidRPr="00B81B2E">
                      <w:rPr>
                        <w:sz w:val="18"/>
                        <w:szCs w:val="18"/>
                      </w:rPr>
                      <w:t xml:space="preserve">Projekt </w:t>
                    </w:r>
                    <w:r w:rsidRPr="009A7DCA">
                      <w:rPr>
                        <w:sz w:val="16"/>
                        <w:szCs w:val="16"/>
                      </w:rPr>
                      <w:t>PE</w:t>
                    </w:r>
                    <w:r w:rsidRPr="009A7DCA">
                      <w:rPr>
                        <w:sz w:val="16"/>
                        <w:szCs w:val="16"/>
                      </w:rPr>
                      <w:t>RSPEK</w:t>
                    </w:r>
                    <w:r w:rsidRPr="009A7DCA">
                      <w:rPr>
                        <w:sz w:val="16"/>
                        <w:szCs w:val="16"/>
                      </w:rPr>
                      <w:t>TYWY RSI ŚWI</w:t>
                    </w:r>
                    <w:r w:rsidRPr="009A7DCA">
                      <w:rPr>
                        <w:sz w:val="16"/>
                        <w:szCs w:val="16"/>
                      </w:rPr>
                      <w:t>ĘTOKRZYSKIE (Etap I)</w:t>
                    </w:r>
                    <w:r>
                      <w:rPr>
                        <w:b/>
                        <w:sz w:val="16"/>
                        <w:szCs w:val="16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jest współ</w:t>
                    </w:r>
                    <w:r w:rsidRPr="00B81B2E">
                      <w:rPr>
                        <w:sz w:val="18"/>
                        <w:szCs w:val="18"/>
                      </w:rPr>
                      <w:t xml:space="preserve">finansowany przez Unię Europejską </w:t>
                    </w:r>
                    <w:r>
                      <w:rPr>
                        <w:sz w:val="18"/>
                        <w:szCs w:val="18"/>
                      </w:rPr>
                      <w:t>w ramach</w:t>
                    </w:r>
                    <w:r w:rsidRPr="00B81B2E">
                      <w:rPr>
                        <w:sz w:val="18"/>
                        <w:szCs w:val="18"/>
                      </w:rPr>
                      <w:t xml:space="preserve"> Europejskiego Funduszu Społecznego </w:t>
                    </w:r>
                    <w:r>
                      <w:rPr>
                        <w:sz w:val="18"/>
                        <w:szCs w:val="18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0C94976" wp14:editId="5A49DBBE">
          <wp:extent cx="1555750" cy="755650"/>
          <wp:effectExtent l="0" t="0" r="635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0095">
      <w:rPr>
        <w:noProof/>
      </w:rPr>
      <w:t xml:space="preserve">                                                                     </w:t>
    </w:r>
    <w:r>
      <w:rPr>
        <w:noProof/>
      </w:rPr>
      <w:drawing>
        <wp:inline distT="0" distB="0" distL="0" distR="0" wp14:anchorId="751418B8" wp14:editId="2BA604CE">
          <wp:extent cx="1739900" cy="6286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556994" w14:textId="28601088" w:rsidR="008179C3" w:rsidRDefault="00B258BA" w:rsidP="00625234">
    <w:pPr>
      <w:pStyle w:val="Nagwek"/>
      <w:jc w:val="center"/>
    </w:pPr>
    <w:r w:rsidRPr="00492B88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405941" wp14:editId="6F36E79B">
              <wp:simplePos x="0" y="0"/>
              <wp:positionH relativeFrom="column">
                <wp:posOffset>0</wp:posOffset>
              </wp:positionH>
              <wp:positionV relativeFrom="paragraph">
                <wp:posOffset>37465</wp:posOffset>
              </wp:positionV>
              <wp:extent cx="5943600" cy="0"/>
              <wp:effectExtent l="9525" t="8890" r="9525" b="1016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751302" id="Łącznik prosty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5pt" to="46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fTw0gEAAHUDAAAOAAAAZHJzL2Uyb0RvYy54bWysU01vEzEQvSPxHyzfySaBRHSVTQ8p5VKg&#10;UssPmNjerFWvx/I42YQbB/4Z/C/GzgcFbog9WB7PzPO897yL633vxM5EsugbORmNpTBeobZ+08jP&#10;j7ev3kpBCbwGh9408mBIXi9fvlgMoTZT7NBpEwWDeKqH0MgupVBXFanO9EAjDMZzssXYQ+Iwbiod&#10;YWD03lXT8XheDRh1iKgMEZ/eHJNyWfDb1qj0qW3JJOEaybOlssayrvNaLRdQbyKEzqrTGPAPU/Rg&#10;PV96gbqBBGIb7V9QvVURCds0UthX2LZWmcKB2UzGf7B56CCYwoXFoXCRif4frPq4u4/C6kbOpfDQ&#10;s0U/vn7/pr54+yRYV0oHMc8qDYFqLl75+5h5qr1/CHeonkh4XHXgN6ZM+3gIDDHJHdVvLTmgwHet&#10;hw+ouQa2CYtk+zb2GZLFEPvizOHijNknofhwdvXm9XzMBqpzroL63BgipfcGe56X2GBnfRYNatjd&#10;UcqDQH0uycceb61zxXjnxdDIq9l0VhoIndU5mcsobtYrF8UO8tMpX2HFmedlEbdeF7DOgH532iew&#10;7rjny50/iZH5H5Vcoz7cx7NI7G2Z8vQO8+N5HpfuX3/L8icAAAD//wMAUEsDBBQABgAIAAAAIQC2&#10;FmgE2QAAAAQBAAAPAAAAZHJzL2Rvd25yZXYueG1sTI9BT8JAEIXvJP6HzZB4IbIVAoHaLTFqb15E&#10;idehO7YN3dnSXaD66x296PHLm7z3TbYZXKvO1IfGs4HbaQKKuPS24crA22txswIVIrLF1jMZ+KQA&#10;m/xqlGFq/YVf6LyNlZISDikaqGPsUq1DWZPDMPUdsWQfvncYBftK2x4vUu5aPUuSpXbYsCzU2NFD&#10;TeVhe3IGQrGjY/E1KSfJ+7zyNDs+Pj+hMdfj4f4OVKQh/h3Dj76oQy5Oe39iG1RrQB6JBhZrUBKu&#10;50vh/S/rPNP/5fNvAAAA//8DAFBLAQItABQABgAIAAAAIQC2gziS/gAAAOEBAAATAAAAAAAAAAAA&#10;AAAAAAAAAABbQ29udGVudF9UeXBlc10ueG1sUEsBAi0AFAAGAAgAAAAhADj9If/WAAAAlAEAAAsA&#10;AAAAAAAAAAAAAAAALwEAAF9yZWxzLy5yZWxzUEsBAi0AFAAGAAgAAAAhAK/Z9PDSAQAAdQMAAA4A&#10;AAAAAAAAAAAAAAAALgIAAGRycy9lMm9Eb2MueG1sUEsBAi0AFAAGAAgAAAAhALYWaATZAAAABAEA&#10;AA8AAAAAAAAAAAAAAAAALAQAAGRycy9kb3ducmV2LnhtbFBLBQYAAAAABAAEAPMAAAAy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264A3"/>
    <w:multiLevelType w:val="hybridMultilevel"/>
    <w:tmpl w:val="0CAC91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5171287"/>
    <w:multiLevelType w:val="hybridMultilevel"/>
    <w:tmpl w:val="8A5681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17A0BA28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D845721"/>
    <w:multiLevelType w:val="hybridMultilevel"/>
    <w:tmpl w:val="AFFAB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64986"/>
    <w:multiLevelType w:val="hybridMultilevel"/>
    <w:tmpl w:val="EE386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8BA"/>
    <w:rsid w:val="001E17AD"/>
    <w:rsid w:val="007F0095"/>
    <w:rsid w:val="008B05D1"/>
    <w:rsid w:val="00B258BA"/>
    <w:rsid w:val="00D1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6358B"/>
  <w15:chartTrackingRefBased/>
  <w15:docId w15:val="{E04DCC00-48F3-41F9-8F96-B9347A0D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8BA"/>
    <w:pPr>
      <w:spacing w:after="0" w:line="240" w:lineRule="auto"/>
    </w:pPr>
    <w:rPr>
      <w:rFonts w:ascii="Times New (W1)" w:eastAsia="Times New Roman" w:hAnsi="Times New (W1)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258BA"/>
    <w:pPr>
      <w:keepNext/>
      <w:jc w:val="right"/>
      <w:outlineLvl w:val="2"/>
    </w:pPr>
    <w:rPr>
      <w:rFonts w:ascii="Times New Roman" w:hAnsi="Times New Roman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258BA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B258B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B258BA"/>
    <w:rPr>
      <w:rFonts w:ascii="Times New (W1)" w:eastAsia="Times New Roman" w:hAnsi="Times New (W1)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B258B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258BA"/>
    <w:rPr>
      <w:rFonts w:ascii="Times New (W1)" w:eastAsia="Times New Roman" w:hAnsi="Times New (W1)" w:cs="Times New Roman"/>
      <w:sz w:val="24"/>
      <w:szCs w:val="24"/>
      <w:lang w:val="x-none" w:eastAsia="x-none"/>
    </w:rPr>
  </w:style>
  <w:style w:type="paragraph" w:styleId="Akapitzlist">
    <w:name w:val="List Paragraph"/>
    <w:aliases w:val="Paragraf,Wyliczanie,List Paragraph,BulletC,Obiekt,List Paragraph1,Akapit z listą1,Numerowanie,Akapit z listą31,normalny tekst,Akapit z listą11,Wypunktowanie,Bullets,Akapit z listą3,Kolorowa lista — akcent 11,Bullet1,Styl moj"/>
    <w:basedOn w:val="Normalny"/>
    <w:link w:val="AkapitzlistZnak"/>
    <w:uiPriority w:val="34"/>
    <w:qFormat/>
    <w:rsid w:val="00B258BA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B258BA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B258BA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rsid w:val="00B258BA"/>
    <w:rPr>
      <w:vertAlign w:val="superscript"/>
    </w:rPr>
  </w:style>
  <w:style w:type="paragraph" w:customStyle="1" w:styleId="Default">
    <w:name w:val="Default"/>
    <w:rsid w:val="00B258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Paragraf Znak,Wyliczanie Znak,List Paragraph Znak,BulletC Znak,Obiekt Znak,List Paragraph1 Znak,Akapit z listą1 Znak,Numerowanie Znak,Akapit z listą31 Znak,normalny tekst Znak,Akapit z listą11 Znak,Wypunktowanie Znak,Bullets Znak"/>
    <w:link w:val="Akapitzlist"/>
    <w:uiPriority w:val="34"/>
    <w:qFormat/>
    <w:locked/>
    <w:rsid w:val="00B258B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CARITAS2</dc:creator>
  <cp:keywords/>
  <dc:description/>
  <cp:lastModifiedBy>Jola</cp:lastModifiedBy>
  <cp:revision>2</cp:revision>
  <dcterms:created xsi:type="dcterms:W3CDTF">2020-12-21T13:13:00Z</dcterms:created>
  <dcterms:modified xsi:type="dcterms:W3CDTF">2020-12-21T13:13:00Z</dcterms:modified>
</cp:coreProperties>
</file>